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7B" w:rsidRPr="00B5007B" w:rsidRDefault="00B5007B" w:rsidP="00B5007B">
      <w:pPr>
        <w:spacing w:after="60" w:line="240" w:lineRule="auto"/>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w:t>
      </w:r>
    </w:p>
    <w:p w:rsidR="00B5007B" w:rsidRPr="00B5007B" w:rsidRDefault="00B5007B" w:rsidP="00B5007B">
      <w:pPr>
        <w:spacing w:after="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b/>
          <w:bCs/>
          <w:sz w:val="24"/>
          <w:szCs w:val="24"/>
        </w:rPr>
        <w:t>UNITED STATES</w:t>
      </w:r>
    </w:p>
    <w:p w:rsidR="00B5007B" w:rsidRPr="00B5007B" w:rsidRDefault="00B5007B" w:rsidP="00B5007B">
      <w:pPr>
        <w:spacing w:after="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b/>
          <w:bCs/>
          <w:sz w:val="24"/>
          <w:szCs w:val="24"/>
        </w:rPr>
        <w:t>SECURITIES AND EXCHANGE COMMISSION</w:t>
      </w:r>
    </w:p>
    <w:p w:rsidR="00B5007B" w:rsidRPr="00B5007B" w:rsidRDefault="00B5007B" w:rsidP="00B5007B">
      <w:pPr>
        <w:spacing w:after="12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b/>
          <w:bCs/>
          <w:sz w:val="24"/>
          <w:szCs w:val="24"/>
        </w:rPr>
        <w:t>Washington, D.C. 20549</w:t>
      </w:r>
    </w:p>
    <w:p w:rsidR="00B5007B" w:rsidRPr="00B5007B" w:rsidRDefault="00B5007B" w:rsidP="00B5007B">
      <w:pPr>
        <w:spacing w:after="12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w:t>
      </w:r>
    </w:p>
    <w:p w:rsidR="00B5007B" w:rsidRPr="00B5007B" w:rsidRDefault="00B5007B" w:rsidP="00B5007B">
      <w:pPr>
        <w:spacing w:after="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b/>
          <w:bCs/>
          <w:sz w:val="24"/>
          <w:szCs w:val="24"/>
        </w:rPr>
        <w:t>FORM 6-K</w:t>
      </w:r>
    </w:p>
    <w:p w:rsidR="00B5007B" w:rsidRPr="00B5007B" w:rsidRDefault="00B5007B" w:rsidP="00B5007B">
      <w:pPr>
        <w:spacing w:after="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b/>
          <w:bCs/>
          <w:sz w:val="24"/>
          <w:szCs w:val="24"/>
        </w:rPr>
        <w:t> </w:t>
      </w:r>
    </w:p>
    <w:p w:rsidR="00B5007B" w:rsidRPr="00B5007B" w:rsidRDefault="00B5007B" w:rsidP="00B5007B">
      <w:pPr>
        <w:spacing w:after="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b/>
          <w:bCs/>
          <w:sz w:val="24"/>
          <w:szCs w:val="24"/>
        </w:rPr>
        <w:t>REPORT OF FOREIGN PRIVATE ISSUER PURSUANT TO RULE 13a-16</w:t>
      </w:r>
    </w:p>
    <w:p w:rsidR="00B5007B" w:rsidRPr="00B5007B" w:rsidRDefault="00B5007B" w:rsidP="00B5007B">
      <w:pPr>
        <w:spacing w:after="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b/>
          <w:bCs/>
          <w:sz w:val="24"/>
          <w:szCs w:val="24"/>
        </w:rPr>
        <w:t xml:space="preserve">OR 15d-16 UNDER THE SECURITIES EXCHANGE ACT OF 1934 </w:t>
      </w:r>
    </w:p>
    <w:p w:rsidR="00B5007B" w:rsidRPr="00B5007B" w:rsidRDefault="00B5007B" w:rsidP="00B5007B">
      <w:pPr>
        <w:spacing w:after="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b/>
          <w:bCs/>
          <w:sz w:val="24"/>
          <w:szCs w:val="24"/>
        </w:rPr>
        <w:t> </w:t>
      </w:r>
    </w:p>
    <w:p w:rsidR="00B5007B" w:rsidRPr="00B5007B" w:rsidRDefault="00B5007B" w:rsidP="00B5007B">
      <w:pPr>
        <w:spacing w:after="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b/>
          <w:bCs/>
          <w:sz w:val="24"/>
          <w:szCs w:val="24"/>
        </w:rPr>
        <w:t>For the month of</w:t>
      </w:r>
      <w:r w:rsidR="00C12B6E">
        <w:rPr>
          <w:rFonts w:ascii="Times New Roman" w:hAnsi="Times New Roman" w:cs="Times New Roman" w:hint="eastAsia"/>
          <w:b/>
          <w:bCs/>
          <w:sz w:val="24"/>
          <w:szCs w:val="24"/>
        </w:rPr>
        <w:t xml:space="preserve"> </w:t>
      </w:r>
      <w:r w:rsidR="00E11E16">
        <w:rPr>
          <w:rFonts w:ascii="Times New Roman" w:eastAsia="SimSun" w:hAnsi="Times New Roman" w:cs="Times New Roman" w:hint="eastAsia"/>
          <w:b/>
          <w:bCs/>
          <w:sz w:val="24"/>
          <w:szCs w:val="24"/>
        </w:rPr>
        <w:t>September</w:t>
      </w:r>
      <w:r w:rsidR="00193B84" w:rsidRPr="00CA33BE">
        <w:rPr>
          <w:rFonts w:ascii="Times New Roman" w:eastAsia="Times New Roman" w:hAnsi="Times New Roman" w:cs="Times New Roman"/>
          <w:b/>
          <w:bCs/>
          <w:sz w:val="24"/>
          <w:szCs w:val="24"/>
        </w:rPr>
        <w:t xml:space="preserve"> </w:t>
      </w:r>
      <w:r w:rsidRPr="00B5007B">
        <w:rPr>
          <w:rFonts w:ascii="Times New Roman" w:eastAsia="Times New Roman" w:hAnsi="Times New Roman" w:cs="Times New Roman"/>
          <w:b/>
          <w:bCs/>
          <w:sz w:val="24"/>
          <w:szCs w:val="24"/>
        </w:rPr>
        <w:t xml:space="preserve">2020 </w:t>
      </w:r>
    </w:p>
    <w:p w:rsidR="00B5007B" w:rsidRPr="00B5007B" w:rsidRDefault="00B5007B" w:rsidP="00B5007B">
      <w:pPr>
        <w:spacing w:after="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w:t>
      </w:r>
    </w:p>
    <w:p w:rsidR="00B5007B" w:rsidRPr="00B5007B" w:rsidRDefault="00B5007B" w:rsidP="00B5007B">
      <w:pPr>
        <w:spacing w:after="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b/>
          <w:bCs/>
          <w:sz w:val="24"/>
          <w:szCs w:val="24"/>
        </w:rPr>
        <w:t>Commission file number: 001-38170</w:t>
      </w:r>
    </w:p>
    <w:p w:rsidR="00B5007B" w:rsidRPr="00B5007B" w:rsidRDefault="00B5007B" w:rsidP="00B5007B">
      <w:pPr>
        <w:spacing w:after="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b/>
          <w:bCs/>
          <w:sz w:val="24"/>
          <w:szCs w:val="24"/>
        </w:rPr>
        <w:t> </w:t>
      </w:r>
    </w:p>
    <w:p w:rsidR="00B5007B" w:rsidRPr="00B5007B" w:rsidRDefault="00B5007B" w:rsidP="00B5007B">
      <w:pPr>
        <w:spacing w:after="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b/>
          <w:bCs/>
          <w:sz w:val="24"/>
          <w:szCs w:val="24"/>
        </w:rPr>
        <w:t>NEWATER TECHNOLOGY, INC.</w:t>
      </w:r>
    </w:p>
    <w:p w:rsidR="00B5007B" w:rsidRPr="00B5007B" w:rsidRDefault="00B5007B" w:rsidP="00B5007B">
      <w:pPr>
        <w:spacing w:after="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(Registrant</w:t>
      </w:r>
      <w:r w:rsidR="009A036F">
        <w:rPr>
          <w:rFonts w:ascii="Times New Roman" w:eastAsia="Times New Roman" w:hAnsi="Times New Roman" w:cs="Times New Roman"/>
          <w:sz w:val="24"/>
          <w:szCs w:val="24"/>
        </w:rPr>
        <w:t>’</w:t>
      </w:r>
      <w:r w:rsidRPr="00B5007B">
        <w:rPr>
          <w:rFonts w:ascii="Times New Roman" w:eastAsia="Times New Roman" w:hAnsi="Times New Roman" w:cs="Times New Roman"/>
          <w:sz w:val="24"/>
          <w:szCs w:val="24"/>
        </w:rPr>
        <w:t>s name)</w:t>
      </w:r>
    </w:p>
    <w:p w:rsidR="00B5007B" w:rsidRPr="00B5007B" w:rsidRDefault="00B5007B" w:rsidP="00B5007B">
      <w:pPr>
        <w:spacing w:after="0" w:line="240" w:lineRule="auto"/>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w:t>
      </w:r>
    </w:p>
    <w:p w:rsidR="00B5007B" w:rsidRPr="00B5007B" w:rsidRDefault="00B5007B" w:rsidP="00B5007B">
      <w:pPr>
        <w:spacing w:after="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b/>
          <w:bCs/>
          <w:sz w:val="24"/>
          <w:szCs w:val="24"/>
        </w:rPr>
        <w:t xml:space="preserve">c/o </w:t>
      </w:r>
      <w:proofErr w:type="spellStart"/>
      <w:r w:rsidRPr="00B5007B">
        <w:rPr>
          <w:rFonts w:ascii="Times New Roman" w:eastAsia="Times New Roman" w:hAnsi="Times New Roman" w:cs="Times New Roman"/>
          <w:b/>
          <w:bCs/>
          <w:sz w:val="24"/>
          <w:szCs w:val="24"/>
        </w:rPr>
        <w:t>Yantai</w:t>
      </w:r>
      <w:proofErr w:type="spellEnd"/>
      <w:r w:rsidRPr="00B5007B">
        <w:rPr>
          <w:rFonts w:ascii="Times New Roman" w:eastAsia="Times New Roman" w:hAnsi="Times New Roman" w:cs="Times New Roman"/>
          <w:b/>
          <w:bCs/>
          <w:sz w:val="24"/>
          <w:szCs w:val="24"/>
        </w:rPr>
        <w:t xml:space="preserve"> </w:t>
      </w:r>
      <w:proofErr w:type="spellStart"/>
      <w:r w:rsidRPr="00B5007B">
        <w:rPr>
          <w:rFonts w:ascii="Times New Roman" w:eastAsia="Times New Roman" w:hAnsi="Times New Roman" w:cs="Times New Roman"/>
          <w:b/>
          <w:bCs/>
          <w:sz w:val="24"/>
          <w:szCs w:val="24"/>
        </w:rPr>
        <w:t>Jinzheng</w:t>
      </w:r>
      <w:proofErr w:type="spellEnd"/>
      <w:r w:rsidRPr="00B5007B">
        <w:rPr>
          <w:rFonts w:ascii="Times New Roman" w:eastAsia="Times New Roman" w:hAnsi="Times New Roman" w:cs="Times New Roman"/>
          <w:b/>
          <w:bCs/>
          <w:sz w:val="24"/>
          <w:szCs w:val="24"/>
        </w:rPr>
        <w:t xml:space="preserve"> Eco-Technology Co., Ltd.</w:t>
      </w:r>
    </w:p>
    <w:p w:rsidR="00B5007B" w:rsidRPr="00B5007B" w:rsidRDefault="00B5007B" w:rsidP="00B5007B">
      <w:pPr>
        <w:spacing w:after="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b/>
          <w:bCs/>
          <w:sz w:val="24"/>
          <w:szCs w:val="24"/>
        </w:rPr>
        <w:t xml:space="preserve">1 </w:t>
      </w:r>
      <w:proofErr w:type="spellStart"/>
      <w:r w:rsidRPr="00B5007B">
        <w:rPr>
          <w:rFonts w:ascii="Times New Roman" w:eastAsia="Times New Roman" w:hAnsi="Times New Roman" w:cs="Times New Roman"/>
          <w:b/>
          <w:bCs/>
          <w:sz w:val="24"/>
          <w:szCs w:val="24"/>
        </w:rPr>
        <w:t>Ruida</w:t>
      </w:r>
      <w:proofErr w:type="spellEnd"/>
      <w:r w:rsidRPr="00B5007B">
        <w:rPr>
          <w:rFonts w:ascii="Times New Roman" w:eastAsia="Times New Roman" w:hAnsi="Times New Roman" w:cs="Times New Roman"/>
          <w:b/>
          <w:bCs/>
          <w:sz w:val="24"/>
          <w:szCs w:val="24"/>
        </w:rPr>
        <w:t xml:space="preserve"> Road, </w:t>
      </w:r>
      <w:proofErr w:type="spellStart"/>
      <w:r w:rsidRPr="00B5007B">
        <w:rPr>
          <w:rFonts w:ascii="Times New Roman" w:eastAsia="Times New Roman" w:hAnsi="Times New Roman" w:cs="Times New Roman"/>
          <w:b/>
          <w:bCs/>
          <w:sz w:val="24"/>
          <w:szCs w:val="24"/>
        </w:rPr>
        <w:t>Laishan</w:t>
      </w:r>
      <w:proofErr w:type="spellEnd"/>
      <w:r w:rsidRPr="00B5007B">
        <w:rPr>
          <w:rFonts w:ascii="Times New Roman" w:eastAsia="Times New Roman" w:hAnsi="Times New Roman" w:cs="Times New Roman"/>
          <w:b/>
          <w:bCs/>
          <w:sz w:val="24"/>
          <w:szCs w:val="24"/>
        </w:rPr>
        <w:t xml:space="preserve"> District, Yantai City</w:t>
      </w:r>
    </w:p>
    <w:p w:rsidR="00B5007B" w:rsidRPr="00B5007B" w:rsidRDefault="00B5007B" w:rsidP="00B5007B">
      <w:pPr>
        <w:spacing w:after="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b/>
          <w:bCs/>
          <w:sz w:val="24"/>
          <w:szCs w:val="24"/>
        </w:rPr>
        <w:t>Shandong Province</w:t>
      </w:r>
    </w:p>
    <w:p w:rsidR="00B5007B" w:rsidRPr="00B5007B" w:rsidRDefault="00B5007B" w:rsidP="00B5007B">
      <w:pPr>
        <w:spacing w:after="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b/>
          <w:bCs/>
          <w:sz w:val="24"/>
          <w:szCs w:val="24"/>
        </w:rPr>
        <w:t>People</w:t>
      </w:r>
      <w:r w:rsidR="009A036F">
        <w:rPr>
          <w:rFonts w:ascii="Times New Roman" w:eastAsia="Times New Roman" w:hAnsi="Times New Roman" w:cs="Times New Roman"/>
          <w:b/>
          <w:bCs/>
          <w:sz w:val="24"/>
          <w:szCs w:val="24"/>
        </w:rPr>
        <w:t>’</w:t>
      </w:r>
      <w:r w:rsidRPr="00B5007B">
        <w:rPr>
          <w:rFonts w:ascii="Times New Roman" w:eastAsia="Times New Roman" w:hAnsi="Times New Roman" w:cs="Times New Roman"/>
          <w:b/>
          <w:bCs/>
          <w:sz w:val="24"/>
          <w:szCs w:val="24"/>
        </w:rPr>
        <w:t>s Republic of China 264000</w:t>
      </w:r>
    </w:p>
    <w:p w:rsidR="00B5007B" w:rsidRPr="00B5007B" w:rsidRDefault="00B5007B" w:rsidP="00B5007B">
      <w:pPr>
        <w:spacing w:after="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b/>
          <w:bCs/>
          <w:sz w:val="24"/>
          <w:szCs w:val="24"/>
        </w:rPr>
        <w:t> </w:t>
      </w:r>
    </w:p>
    <w:p w:rsidR="00B5007B" w:rsidRPr="00B5007B" w:rsidRDefault="00B5007B" w:rsidP="00B5007B">
      <w:pPr>
        <w:spacing w:after="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(Address of principal executive office)</w:t>
      </w:r>
    </w:p>
    <w:p w:rsidR="00B5007B" w:rsidRPr="00B5007B" w:rsidRDefault="00B5007B" w:rsidP="00B5007B">
      <w:pPr>
        <w:spacing w:after="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_____________________</w:t>
      </w:r>
    </w:p>
    <w:p w:rsidR="00B5007B" w:rsidRPr="00B5007B" w:rsidRDefault="00B5007B" w:rsidP="00B5007B">
      <w:pPr>
        <w:spacing w:after="0" w:line="240" w:lineRule="auto"/>
        <w:jc w:val="both"/>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w:t>
      </w:r>
    </w:p>
    <w:p w:rsidR="00B5007B" w:rsidRPr="00B5007B" w:rsidRDefault="00B5007B" w:rsidP="00B5007B">
      <w:pPr>
        <w:spacing w:after="0" w:line="240" w:lineRule="auto"/>
        <w:jc w:val="both"/>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xml:space="preserve">Indicate by check mark whether the registrant files or will file annual reports under cover of Form 20-F or Form 40-F. Form 20-F </w:t>
      </w:r>
      <w:r w:rsidRPr="00B5007B">
        <w:rPr>
          <w:rFonts w:ascii="Wingdings" w:eastAsia="Times New Roman" w:hAnsi="Wingdings" w:cs="Times New Roman"/>
          <w:sz w:val="24"/>
          <w:szCs w:val="24"/>
        </w:rPr>
        <w:t></w:t>
      </w:r>
      <w:r w:rsidRPr="00B5007B">
        <w:rPr>
          <w:rFonts w:ascii="Wingdings" w:eastAsia="Times New Roman" w:hAnsi="Wingdings" w:cs="Times New Roman"/>
          <w:sz w:val="24"/>
          <w:szCs w:val="24"/>
        </w:rPr>
        <w:t></w:t>
      </w:r>
      <w:r w:rsidRPr="00B5007B">
        <w:rPr>
          <w:rFonts w:ascii="Times New Roman" w:eastAsia="Times New Roman" w:hAnsi="Times New Roman" w:cs="Times New Roman"/>
          <w:sz w:val="24"/>
          <w:szCs w:val="24"/>
        </w:rPr>
        <w:t xml:space="preserve">Form 40-F </w:t>
      </w:r>
      <w:r w:rsidR="00A31190" w:rsidRPr="00CA33BE">
        <w:rPr>
          <w:rFonts w:ascii="Wingdings" w:hAnsi="Wingdings"/>
          <w:sz w:val="24"/>
          <w:szCs w:val="24"/>
        </w:rPr>
        <w:t></w:t>
      </w:r>
    </w:p>
    <w:p w:rsidR="00B5007B" w:rsidRPr="00B5007B" w:rsidRDefault="00B5007B" w:rsidP="00B5007B">
      <w:pPr>
        <w:spacing w:after="0" w:line="240" w:lineRule="auto"/>
        <w:jc w:val="both"/>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w:t>
      </w:r>
    </w:p>
    <w:p w:rsidR="00B5007B" w:rsidRPr="00B5007B" w:rsidRDefault="00B5007B" w:rsidP="00B5007B">
      <w:pPr>
        <w:spacing w:after="0" w:line="240" w:lineRule="auto"/>
        <w:jc w:val="both"/>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xml:space="preserve">Indicate by check mark if the registrant is submitting the Form 6-K in paper as permitted by Regulation S-T Rule 101(b)(1): </w:t>
      </w:r>
      <w:r w:rsidR="00A31190" w:rsidRPr="00CA33BE">
        <w:rPr>
          <w:rFonts w:ascii="Wingdings" w:hAnsi="Wingdings"/>
          <w:sz w:val="24"/>
          <w:szCs w:val="24"/>
        </w:rPr>
        <w:t></w:t>
      </w:r>
    </w:p>
    <w:p w:rsidR="00B5007B" w:rsidRPr="00B5007B" w:rsidRDefault="00B5007B" w:rsidP="00B5007B">
      <w:pPr>
        <w:spacing w:after="0" w:line="240" w:lineRule="auto"/>
        <w:jc w:val="both"/>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w:t>
      </w:r>
    </w:p>
    <w:p w:rsidR="00B5007B" w:rsidRPr="00B5007B" w:rsidRDefault="00B5007B" w:rsidP="00B5007B">
      <w:pPr>
        <w:spacing w:after="0" w:line="240" w:lineRule="auto"/>
        <w:jc w:val="both"/>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xml:space="preserve">Indicate by check mark if the registrant is submitting the Form 6-K in paper as permitted by Regulation S-T Rule 101(b)(7): </w:t>
      </w:r>
      <w:r w:rsidR="00A31190" w:rsidRPr="00CA33BE">
        <w:rPr>
          <w:rFonts w:ascii="Wingdings" w:hAnsi="Wingdings"/>
          <w:sz w:val="24"/>
          <w:szCs w:val="24"/>
        </w:rPr>
        <w:t></w:t>
      </w:r>
    </w:p>
    <w:p w:rsidR="00B5007B" w:rsidRDefault="00B5007B" w:rsidP="00E01FE0">
      <w:pPr>
        <w:spacing w:after="0" w:line="240" w:lineRule="auto"/>
        <w:jc w:val="center"/>
        <w:rPr>
          <w:rFonts w:ascii="Times New Roman" w:hAnsi="Times New Roman" w:cs="Times New Roman"/>
          <w:sz w:val="24"/>
          <w:szCs w:val="24"/>
        </w:rPr>
      </w:pPr>
      <w:r w:rsidRPr="00B5007B">
        <w:rPr>
          <w:rFonts w:ascii="Times New Roman" w:eastAsia="Times New Roman" w:hAnsi="Times New Roman" w:cs="Times New Roman"/>
          <w:sz w:val="24"/>
          <w:szCs w:val="24"/>
        </w:rPr>
        <w:t>____________________ </w:t>
      </w:r>
    </w:p>
    <w:p w:rsidR="00E01FE0" w:rsidRDefault="00E01FE0" w:rsidP="00E01FE0">
      <w:pPr>
        <w:spacing w:after="0" w:line="240" w:lineRule="auto"/>
        <w:jc w:val="center"/>
        <w:rPr>
          <w:rFonts w:ascii="Times New Roman" w:hAnsi="Times New Roman" w:cs="Times New Roman"/>
          <w:sz w:val="24"/>
          <w:szCs w:val="24"/>
        </w:rPr>
      </w:pPr>
    </w:p>
    <w:p w:rsidR="00E01FE0" w:rsidRDefault="00E01FE0" w:rsidP="00E01FE0">
      <w:pPr>
        <w:spacing w:after="0" w:line="240" w:lineRule="auto"/>
        <w:jc w:val="center"/>
        <w:rPr>
          <w:rFonts w:ascii="Times New Roman" w:hAnsi="Times New Roman" w:cs="Times New Roman"/>
          <w:sz w:val="24"/>
          <w:szCs w:val="24"/>
        </w:rPr>
        <w:sectPr w:rsidR="00E01FE0" w:rsidSect="00B47B39">
          <w:pgSz w:w="12240" w:h="15840"/>
          <w:pgMar w:top="1440" w:right="1440" w:bottom="1440" w:left="1440" w:header="720" w:footer="720" w:gutter="0"/>
          <w:cols w:space="720"/>
          <w:docGrid w:linePitch="360"/>
        </w:sectPr>
      </w:pPr>
    </w:p>
    <w:p w:rsidR="00B5007B" w:rsidRPr="00B5007B" w:rsidRDefault="00B5007B" w:rsidP="00B5007B">
      <w:pPr>
        <w:pageBreakBefore/>
        <w:spacing w:after="120" w:line="240" w:lineRule="auto"/>
        <w:rPr>
          <w:rFonts w:ascii="Times New Roman" w:eastAsia="Times New Roman" w:hAnsi="Times New Roman" w:cs="Times New Roman"/>
          <w:sz w:val="24"/>
          <w:szCs w:val="24"/>
        </w:rPr>
      </w:pPr>
    </w:p>
    <w:p w:rsidR="00B5007B" w:rsidRPr="00B5007B" w:rsidRDefault="00B5007B" w:rsidP="00B5007B">
      <w:pPr>
        <w:spacing w:before="100" w:after="10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b/>
          <w:bCs/>
          <w:sz w:val="24"/>
          <w:szCs w:val="24"/>
        </w:rPr>
        <w:t>EXHIBIT INDEX</w:t>
      </w:r>
    </w:p>
    <w:tbl>
      <w:tblPr>
        <w:tblW w:w="5000" w:type="pct"/>
        <w:shd w:val="clear" w:color="auto" w:fill="FFFFFF" w:themeFill="background1"/>
        <w:tblCellMar>
          <w:left w:w="0" w:type="dxa"/>
          <w:right w:w="0" w:type="dxa"/>
        </w:tblCellMar>
        <w:tblLook w:val="04A0"/>
      </w:tblPr>
      <w:tblGrid>
        <w:gridCol w:w="854"/>
        <w:gridCol w:w="134"/>
        <w:gridCol w:w="8372"/>
      </w:tblGrid>
      <w:tr w:rsidR="00B5007B" w:rsidRPr="008B731B" w:rsidTr="00CA33BE">
        <w:tc>
          <w:tcPr>
            <w:tcW w:w="400" w:type="pct"/>
            <w:tcBorders>
              <w:bottom w:val="single" w:sz="8" w:space="0" w:color="000000"/>
            </w:tcBorders>
            <w:shd w:val="clear" w:color="auto" w:fill="FFFFFF" w:themeFill="background1"/>
            <w:vAlign w:val="bottom"/>
            <w:hideMark/>
          </w:tcPr>
          <w:p w:rsidR="00B5007B" w:rsidRPr="008B731B" w:rsidRDefault="00B5007B" w:rsidP="00B5007B">
            <w:pPr>
              <w:spacing w:after="0" w:line="240" w:lineRule="auto"/>
              <w:rPr>
                <w:rFonts w:ascii="Times New Roman" w:eastAsia="Times New Roman" w:hAnsi="Times New Roman" w:cs="Times New Roman"/>
                <w:sz w:val="24"/>
                <w:szCs w:val="24"/>
              </w:rPr>
            </w:pPr>
            <w:r w:rsidRPr="008B731B">
              <w:rPr>
                <w:rFonts w:ascii="Times New Roman" w:eastAsia="Times New Roman" w:hAnsi="Times New Roman" w:cs="Times New Roman"/>
                <w:b/>
                <w:bCs/>
                <w:sz w:val="24"/>
                <w:szCs w:val="24"/>
              </w:rPr>
              <w:t>Number</w:t>
            </w:r>
          </w:p>
        </w:tc>
        <w:tc>
          <w:tcPr>
            <w:tcW w:w="100" w:type="pct"/>
            <w:shd w:val="clear" w:color="auto" w:fill="FFFFFF" w:themeFill="background1"/>
            <w:vAlign w:val="bottom"/>
            <w:hideMark/>
          </w:tcPr>
          <w:p w:rsidR="00B5007B" w:rsidRPr="008B731B" w:rsidRDefault="00B5007B" w:rsidP="00B5007B">
            <w:pPr>
              <w:spacing w:after="0" w:line="240" w:lineRule="auto"/>
              <w:rPr>
                <w:rFonts w:ascii="Times New Roman" w:eastAsia="Times New Roman" w:hAnsi="Times New Roman" w:cs="Times New Roman"/>
                <w:sz w:val="24"/>
                <w:szCs w:val="24"/>
              </w:rPr>
            </w:pPr>
            <w:r w:rsidRPr="008B731B">
              <w:rPr>
                <w:rFonts w:ascii="Times New Roman" w:eastAsia="Times New Roman" w:hAnsi="Times New Roman" w:cs="Times New Roman"/>
                <w:sz w:val="24"/>
                <w:szCs w:val="24"/>
              </w:rPr>
              <w:t> </w:t>
            </w:r>
          </w:p>
        </w:tc>
        <w:tc>
          <w:tcPr>
            <w:tcW w:w="4500" w:type="pct"/>
            <w:tcBorders>
              <w:bottom w:val="single" w:sz="8" w:space="0" w:color="000000"/>
            </w:tcBorders>
            <w:shd w:val="clear" w:color="auto" w:fill="FFFFFF" w:themeFill="background1"/>
            <w:vAlign w:val="bottom"/>
            <w:hideMark/>
          </w:tcPr>
          <w:p w:rsidR="00B5007B" w:rsidRPr="008B731B" w:rsidRDefault="00B5007B" w:rsidP="00B5007B">
            <w:pPr>
              <w:spacing w:after="0" w:line="240" w:lineRule="auto"/>
              <w:rPr>
                <w:rFonts w:ascii="Times New Roman" w:eastAsia="Times New Roman" w:hAnsi="Times New Roman" w:cs="Times New Roman"/>
                <w:sz w:val="24"/>
                <w:szCs w:val="24"/>
              </w:rPr>
            </w:pPr>
            <w:r w:rsidRPr="008B731B">
              <w:rPr>
                <w:rFonts w:ascii="Times New Roman" w:eastAsia="Times New Roman" w:hAnsi="Times New Roman" w:cs="Times New Roman"/>
                <w:b/>
                <w:bCs/>
                <w:sz w:val="24"/>
                <w:szCs w:val="24"/>
              </w:rPr>
              <w:t>Description of Exhibit</w:t>
            </w:r>
          </w:p>
        </w:tc>
      </w:tr>
      <w:tr w:rsidR="00B5007B" w:rsidRPr="008B731B" w:rsidTr="00CA33BE">
        <w:tc>
          <w:tcPr>
            <w:tcW w:w="0" w:type="auto"/>
            <w:shd w:val="clear" w:color="auto" w:fill="FFFFFF" w:themeFill="background1"/>
            <w:hideMark/>
          </w:tcPr>
          <w:p w:rsidR="00B5007B" w:rsidRPr="008B731B" w:rsidRDefault="00B5007B" w:rsidP="00B5007B">
            <w:pPr>
              <w:spacing w:after="0" w:line="240" w:lineRule="auto"/>
              <w:rPr>
                <w:rFonts w:ascii="Times New Roman" w:eastAsia="Times New Roman" w:hAnsi="Times New Roman" w:cs="Times New Roman"/>
                <w:sz w:val="24"/>
                <w:szCs w:val="24"/>
              </w:rPr>
            </w:pPr>
            <w:r w:rsidRPr="008B731B">
              <w:rPr>
                <w:rFonts w:ascii="Times New Roman" w:eastAsia="Times New Roman" w:hAnsi="Times New Roman" w:cs="Times New Roman"/>
                <w:sz w:val="24"/>
                <w:szCs w:val="24"/>
              </w:rPr>
              <w:t>99.1</w:t>
            </w:r>
          </w:p>
        </w:tc>
        <w:tc>
          <w:tcPr>
            <w:tcW w:w="0" w:type="auto"/>
            <w:shd w:val="clear" w:color="auto" w:fill="FFFFFF" w:themeFill="background1"/>
            <w:hideMark/>
          </w:tcPr>
          <w:p w:rsidR="00B5007B" w:rsidRPr="008B731B" w:rsidRDefault="00B5007B" w:rsidP="00B5007B">
            <w:pPr>
              <w:spacing w:after="0" w:line="240" w:lineRule="auto"/>
              <w:rPr>
                <w:rFonts w:ascii="Times New Roman" w:eastAsia="Times New Roman" w:hAnsi="Times New Roman" w:cs="Times New Roman"/>
                <w:sz w:val="24"/>
                <w:szCs w:val="24"/>
              </w:rPr>
            </w:pPr>
            <w:r w:rsidRPr="008B731B">
              <w:rPr>
                <w:rFonts w:ascii="Times New Roman" w:eastAsia="Times New Roman" w:hAnsi="Times New Roman" w:cs="Times New Roman"/>
                <w:sz w:val="24"/>
                <w:szCs w:val="24"/>
              </w:rPr>
              <w:t> </w:t>
            </w:r>
          </w:p>
        </w:tc>
        <w:tc>
          <w:tcPr>
            <w:tcW w:w="0" w:type="auto"/>
            <w:shd w:val="clear" w:color="auto" w:fill="FFFFFF" w:themeFill="background1"/>
            <w:hideMark/>
          </w:tcPr>
          <w:p w:rsidR="00B5007B" w:rsidRDefault="006834DA" w:rsidP="00C12B6E">
            <w:pPr>
              <w:spacing w:after="0" w:line="240" w:lineRule="auto"/>
              <w:rPr>
                <w:rFonts w:ascii="Times New Roman" w:hAnsi="Times New Roman" w:cs="Times New Roman"/>
                <w:sz w:val="24"/>
                <w:szCs w:val="24"/>
              </w:rPr>
            </w:pPr>
            <w:hyperlink r:id="rId6" w:history="1"/>
            <w:r w:rsidR="00781D64" w:rsidRPr="008B731B">
              <w:rPr>
                <w:rFonts w:ascii="Times New Roman" w:eastAsia="Times New Roman" w:hAnsi="Times New Roman" w:cs="Times New Roman"/>
                <w:sz w:val="24"/>
                <w:szCs w:val="24"/>
              </w:rPr>
              <w:t>Press Release</w:t>
            </w:r>
            <w:r w:rsidR="00C12B6E" w:rsidRPr="008B731B">
              <w:rPr>
                <w:rFonts w:ascii="Times New Roman" w:hAnsi="Times New Roman" w:cs="Times New Roman"/>
                <w:sz w:val="24"/>
                <w:szCs w:val="24"/>
              </w:rPr>
              <w:t>,</w:t>
            </w:r>
            <w:r w:rsidR="00781D64" w:rsidRPr="008B731B">
              <w:rPr>
                <w:rFonts w:ascii="Times New Roman" w:eastAsia="Times New Roman" w:hAnsi="Times New Roman" w:cs="Times New Roman"/>
                <w:sz w:val="24"/>
                <w:szCs w:val="24"/>
              </w:rPr>
              <w:t xml:space="preserve"> dated</w:t>
            </w:r>
            <w:r w:rsidR="00C12B6E" w:rsidRPr="008B731B">
              <w:rPr>
                <w:rFonts w:ascii="Times New Roman" w:hAnsi="Times New Roman" w:cs="Times New Roman"/>
                <w:sz w:val="24"/>
                <w:szCs w:val="24"/>
              </w:rPr>
              <w:t xml:space="preserve"> </w:t>
            </w:r>
            <w:r w:rsidR="003F77D7" w:rsidRPr="00E27711">
              <w:rPr>
                <w:rFonts w:ascii="Times New Roman" w:eastAsia="SimSun" w:hAnsi="Times New Roman" w:cs="Times New Roman" w:hint="eastAsia"/>
                <w:sz w:val="24"/>
                <w:szCs w:val="24"/>
              </w:rPr>
              <w:t xml:space="preserve">September </w:t>
            </w:r>
            <w:r w:rsidR="00FC2998" w:rsidRPr="00E27711">
              <w:rPr>
                <w:rFonts w:ascii="Times New Roman" w:eastAsia="SimSun" w:hAnsi="Times New Roman" w:cs="Times New Roman" w:hint="eastAsia"/>
                <w:sz w:val="24"/>
                <w:szCs w:val="24"/>
              </w:rPr>
              <w:t>29</w:t>
            </w:r>
            <w:r w:rsidR="00781D64" w:rsidRPr="00E27711">
              <w:rPr>
                <w:rFonts w:ascii="Times New Roman" w:eastAsia="Times New Roman" w:hAnsi="Times New Roman" w:cs="Times New Roman"/>
                <w:sz w:val="24"/>
                <w:szCs w:val="24"/>
              </w:rPr>
              <w:t>,</w:t>
            </w:r>
            <w:r w:rsidR="009A036F" w:rsidRPr="00E27711">
              <w:rPr>
                <w:rFonts w:ascii="Times New Roman" w:hAnsi="Times New Roman" w:cs="Times New Roman"/>
                <w:sz w:val="24"/>
                <w:szCs w:val="24"/>
              </w:rPr>
              <w:t xml:space="preserve"> </w:t>
            </w:r>
            <w:r w:rsidR="00781D64" w:rsidRPr="00E27711">
              <w:rPr>
                <w:rFonts w:ascii="Times New Roman" w:eastAsia="Times New Roman" w:hAnsi="Times New Roman" w:cs="Times New Roman"/>
                <w:sz w:val="24"/>
                <w:szCs w:val="24"/>
              </w:rPr>
              <w:t xml:space="preserve">2020, announcing </w:t>
            </w:r>
            <w:proofErr w:type="spellStart"/>
            <w:r w:rsidR="00C12B6E" w:rsidRPr="00E27711">
              <w:rPr>
                <w:rFonts w:ascii="Times New Roman" w:hAnsi="Times New Roman" w:cs="Times New Roman"/>
                <w:sz w:val="24"/>
                <w:szCs w:val="24"/>
              </w:rPr>
              <w:t>Newater</w:t>
            </w:r>
            <w:proofErr w:type="spellEnd"/>
            <w:r w:rsidR="00C12B6E" w:rsidRPr="00E27711">
              <w:rPr>
                <w:rFonts w:ascii="Times New Roman" w:hAnsi="Times New Roman" w:cs="Times New Roman"/>
                <w:sz w:val="24"/>
                <w:szCs w:val="24"/>
              </w:rPr>
              <w:t xml:space="preserve"> Technology, Inc. entering into an Agreement and Plan of Merger for a “</w:t>
            </w:r>
            <w:r w:rsidR="00C12B6E" w:rsidRPr="008B731B">
              <w:rPr>
                <w:rFonts w:ascii="Times New Roman" w:hAnsi="Times New Roman" w:cs="Times New Roman"/>
                <w:sz w:val="24"/>
                <w:szCs w:val="24"/>
              </w:rPr>
              <w:t xml:space="preserve">going private” transaction. </w:t>
            </w:r>
          </w:p>
          <w:p w:rsidR="008B731B" w:rsidRPr="008B731B" w:rsidRDefault="008B731B" w:rsidP="00C12B6E">
            <w:pPr>
              <w:spacing w:after="0" w:line="240" w:lineRule="auto"/>
              <w:rPr>
                <w:rFonts w:ascii="Times New Roman" w:eastAsia="Times New Roman" w:hAnsi="Times New Roman" w:cs="Times New Roman"/>
                <w:sz w:val="24"/>
                <w:szCs w:val="24"/>
              </w:rPr>
            </w:pPr>
          </w:p>
        </w:tc>
      </w:tr>
      <w:tr w:rsidR="00C12B6E" w:rsidRPr="008B731B" w:rsidTr="00CA33BE">
        <w:tc>
          <w:tcPr>
            <w:tcW w:w="0" w:type="auto"/>
            <w:shd w:val="clear" w:color="auto" w:fill="FFFFFF" w:themeFill="background1"/>
            <w:hideMark/>
          </w:tcPr>
          <w:p w:rsidR="00C12B6E" w:rsidRPr="008B731B" w:rsidRDefault="00C12B6E" w:rsidP="00B5007B">
            <w:pPr>
              <w:spacing w:after="0" w:line="240" w:lineRule="auto"/>
              <w:rPr>
                <w:rFonts w:ascii="Times New Roman" w:hAnsi="Times New Roman" w:cs="Times New Roman"/>
                <w:sz w:val="24"/>
                <w:szCs w:val="24"/>
              </w:rPr>
            </w:pPr>
            <w:r w:rsidRPr="008B731B">
              <w:rPr>
                <w:rFonts w:ascii="Times New Roman" w:hAnsi="Times New Roman" w:cs="Times New Roman"/>
                <w:sz w:val="24"/>
                <w:szCs w:val="24"/>
              </w:rPr>
              <w:t>99.2</w:t>
            </w:r>
          </w:p>
        </w:tc>
        <w:tc>
          <w:tcPr>
            <w:tcW w:w="0" w:type="auto"/>
            <w:shd w:val="clear" w:color="auto" w:fill="FFFFFF" w:themeFill="background1"/>
            <w:hideMark/>
          </w:tcPr>
          <w:p w:rsidR="00C12B6E" w:rsidRPr="008B731B" w:rsidRDefault="00C12B6E" w:rsidP="00B5007B">
            <w:pPr>
              <w:spacing w:after="0" w:line="240" w:lineRule="auto"/>
              <w:rPr>
                <w:rFonts w:ascii="Times New Roman" w:eastAsia="Times New Roman" w:hAnsi="Times New Roman" w:cs="Times New Roman"/>
                <w:sz w:val="24"/>
                <w:szCs w:val="24"/>
              </w:rPr>
            </w:pPr>
          </w:p>
        </w:tc>
        <w:tc>
          <w:tcPr>
            <w:tcW w:w="0" w:type="auto"/>
            <w:shd w:val="clear" w:color="auto" w:fill="FFFFFF" w:themeFill="background1"/>
            <w:hideMark/>
          </w:tcPr>
          <w:p w:rsidR="00C12B6E" w:rsidRPr="008B731B" w:rsidRDefault="00C12B6E" w:rsidP="00E11E16">
            <w:pPr>
              <w:spacing w:after="0" w:line="240" w:lineRule="auto"/>
              <w:rPr>
                <w:rFonts w:ascii="Times New Roman" w:hAnsi="Times New Roman" w:cs="Times New Roman"/>
                <w:sz w:val="24"/>
                <w:szCs w:val="24"/>
              </w:rPr>
            </w:pPr>
            <w:r w:rsidRPr="008B731B">
              <w:rPr>
                <w:rFonts w:ascii="Times New Roman" w:hAnsi="Times New Roman" w:cs="Times New Roman"/>
                <w:sz w:val="24"/>
                <w:szCs w:val="24"/>
              </w:rPr>
              <w:t xml:space="preserve">Agreement and Plan of Merger, dated as of </w:t>
            </w:r>
            <w:r w:rsidR="003F77D7" w:rsidRPr="00E27711">
              <w:rPr>
                <w:rFonts w:ascii="Times New Roman" w:eastAsia="SimSun" w:hAnsi="Times New Roman" w:cs="Times New Roman" w:hint="eastAsia"/>
                <w:sz w:val="24"/>
                <w:szCs w:val="24"/>
              </w:rPr>
              <w:t xml:space="preserve">September </w:t>
            </w:r>
            <w:r w:rsidR="00FC2998" w:rsidRPr="00E27711">
              <w:rPr>
                <w:rFonts w:ascii="Times New Roman" w:eastAsia="SimSun" w:hAnsi="Times New Roman" w:cs="Times New Roman" w:hint="eastAsia"/>
                <w:sz w:val="24"/>
                <w:szCs w:val="24"/>
              </w:rPr>
              <w:t>29</w:t>
            </w:r>
            <w:r w:rsidR="003F77D7" w:rsidRPr="00E27711">
              <w:rPr>
                <w:rFonts w:ascii="Times New Roman" w:eastAsia="SimSun" w:hAnsi="Times New Roman" w:cs="Times New Roman" w:hint="eastAsia"/>
                <w:sz w:val="24"/>
                <w:szCs w:val="24"/>
              </w:rPr>
              <w:t>, 2020</w:t>
            </w:r>
            <w:r w:rsidRPr="00E27711">
              <w:rPr>
                <w:rFonts w:ascii="Times New Roman" w:hAnsi="Times New Roman" w:cs="Times New Roman"/>
                <w:sz w:val="24"/>
                <w:szCs w:val="24"/>
              </w:rPr>
              <w:t>, by and a</w:t>
            </w:r>
            <w:r w:rsidR="00E11E16" w:rsidRPr="00E27711">
              <w:rPr>
                <w:rFonts w:ascii="Times New Roman" w:hAnsi="Times New Roman" w:cs="Times New Roman"/>
                <w:sz w:val="24"/>
                <w:szCs w:val="24"/>
              </w:rPr>
              <w:t xml:space="preserve">mong </w:t>
            </w:r>
            <w:proofErr w:type="spellStart"/>
            <w:r w:rsidR="00E11E16" w:rsidRPr="00E27711">
              <w:rPr>
                <w:rFonts w:ascii="Times New Roman" w:hAnsi="Times New Roman" w:cs="Times New Roman"/>
                <w:sz w:val="24"/>
                <w:szCs w:val="24"/>
              </w:rPr>
              <w:t>Newater</w:t>
            </w:r>
            <w:proofErr w:type="spellEnd"/>
            <w:r w:rsidR="00E11E16" w:rsidRPr="00E27711">
              <w:rPr>
                <w:rFonts w:ascii="Times New Roman" w:hAnsi="Times New Roman" w:cs="Times New Roman"/>
                <w:sz w:val="24"/>
                <w:szCs w:val="24"/>
              </w:rPr>
              <w:t xml:space="preserve"> Technology, Inc., Crouching Tiger Holding Limited</w:t>
            </w:r>
            <w:r w:rsidR="00EA15B2" w:rsidRPr="00E27711">
              <w:rPr>
                <w:rFonts w:ascii="Times New Roman" w:eastAsia="SimSun" w:hAnsi="Times New Roman" w:cs="Times New Roman" w:hint="eastAsia"/>
                <w:sz w:val="24"/>
                <w:szCs w:val="24"/>
              </w:rPr>
              <w:t>,</w:t>
            </w:r>
            <w:r w:rsidR="00E11E16" w:rsidRPr="00E27711">
              <w:rPr>
                <w:rFonts w:ascii="Times New Roman" w:hAnsi="Times New Roman" w:cs="Times New Roman"/>
                <w:sz w:val="24"/>
                <w:szCs w:val="24"/>
              </w:rPr>
              <w:t xml:space="preserve"> </w:t>
            </w:r>
            <w:r w:rsidRPr="00E27711">
              <w:rPr>
                <w:rFonts w:ascii="Times New Roman" w:hAnsi="Times New Roman" w:cs="Times New Roman"/>
                <w:sz w:val="24"/>
                <w:szCs w:val="24"/>
              </w:rPr>
              <w:t>and</w:t>
            </w:r>
            <w:r w:rsidR="00E11E16">
              <w:rPr>
                <w:rFonts w:ascii="Times New Roman" w:eastAsia="SimSun" w:hAnsi="Times New Roman" w:cs="Times New Roman" w:hint="eastAsia"/>
                <w:sz w:val="24"/>
                <w:szCs w:val="24"/>
              </w:rPr>
              <w:t xml:space="preserve"> </w:t>
            </w:r>
            <w:r w:rsidR="00E11E16" w:rsidRPr="00E11E16">
              <w:rPr>
                <w:rFonts w:ascii="Times New Roman" w:eastAsia="SimSun" w:hAnsi="Times New Roman" w:cs="Times New Roman"/>
                <w:sz w:val="24"/>
                <w:szCs w:val="24"/>
              </w:rPr>
              <w:t>Green Forest Holding Limited</w:t>
            </w:r>
            <w:r w:rsidRPr="008B731B">
              <w:rPr>
                <w:rFonts w:ascii="Times New Roman" w:hAnsi="Times New Roman" w:cs="Times New Roman"/>
                <w:sz w:val="24"/>
                <w:szCs w:val="24"/>
              </w:rPr>
              <w:t>.</w:t>
            </w:r>
          </w:p>
        </w:tc>
      </w:tr>
    </w:tbl>
    <w:p w:rsidR="00B5007B" w:rsidRPr="00B5007B" w:rsidRDefault="00B5007B" w:rsidP="00B5007B">
      <w:pPr>
        <w:spacing w:before="100" w:after="100" w:line="240" w:lineRule="auto"/>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w:t>
      </w:r>
    </w:p>
    <w:p w:rsidR="00B5007B" w:rsidRPr="00B5007B" w:rsidRDefault="00B5007B" w:rsidP="00B5007B">
      <w:pPr>
        <w:pageBreakBefore/>
        <w:spacing w:after="120" w:line="240" w:lineRule="auto"/>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lastRenderedPageBreak/>
        <w:t> </w:t>
      </w:r>
    </w:p>
    <w:p w:rsidR="00B5007B" w:rsidRPr="00B5007B" w:rsidRDefault="00B5007B" w:rsidP="00B5007B">
      <w:pPr>
        <w:spacing w:after="6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b/>
          <w:bCs/>
          <w:sz w:val="24"/>
          <w:szCs w:val="24"/>
          <w:u w:val="single"/>
        </w:rPr>
        <w:t>SIGNATURES</w:t>
      </w:r>
    </w:p>
    <w:p w:rsidR="00B5007B" w:rsidRPr="00B5007B" w:rsidRDefault="00B5007B" w:rsidP="00B5007B">
      <w:pPr>
        <w:spacing w:after="60" w:line="240" w:lineRule="auto"/>
        <w:jc w:val="center"/>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w:t>
      </w:r>
    </w:p>
    <w:p w:rsidR="00B5007B" w:rsidRPr="00B5007B" w:rsidRDefault="00B5007B" w:rsidP="00B5007B">
      <w:pPr>
        <w:spacing w:before="100" w:after="100" w:line="240" w:lineRule="auto"/>
        <w:ind w:firstLine="720"/>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Pursuant to the requirements of the Securities and Exchange Act of 1934, the Registrant has duly caused this report to be signed on its behalf by the undersigned thereunto duly authorized.</w:t>
      </w:r>
    </w:p>
    <w:p w:rsidR="00B5007B" w:rsidRPr="00B5007B" w:rsidRDefault="00B5007B" w:rsidP="00B5007B">
      <w:pPr>
        <w:spacing w:after="120" w:line="240" w:lineRule="auto"/>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5506"/>
        <w:gridCol w:w="407"/>
        <w:gridCol w:w="3447"/>
      </w:tblGrid>
      <w:tr w:rsidR="00B5007B" w:rsidRPr="00B5007B" w:rsidTr="00B5007B">
        <w:trPr>
          <w:tblCellSpacing w:w="0" w:type="dxa"/>
        </w:trPr>
        <w:tc>
          <w:tcPr>
            <w:tcW w:w="0" w:type="auto"/>
            <w:hideMark/>
          </w:tcPr>
          <w:p w:rsidR="00B5007B" w:rsidRPr="00B5007B" w:rsidRDefault="00B5007B" w:rsidP="00B5007B">
            <w:pPr>
              <w:spacing w:after="0" w:line="240" w:lineRule="auto"/>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w:t>
            </w:r>
          </w:p>
        </w:tc>
        <w:tc>
          <w:tcPr>
            <w:tcW w:w="0" w:type="auto"/>
            <w:gridSpan w:val="2"/>
            <w:vAlign w:val="center"/>
            <w:hideMark/>
          </w:tcPr>
          <w:p w:rsidR="00B5007B" w:rsidRPr="00B5007B" w:rsidRDefault="00B5007B" w:rsidP="00B5007B">
            <w:pPr>
              <w:spacing w:after="0" w:line="240" w:lineRule="auto"/>
              <w:rPr>
                <w:rFonts w:ascii="Times New Roman" w:eastAsia="Times New Roman" w:hAnsi="Times New Roman" w:cs="Times New Roman"/>
                <w:sz w:val="24"/>
                <w:szCs w:val="24"/>
              </w:rPr>
            </w:pPr>
            <w:r w:rsidRPr="00B5007B">
              <w:rPr>
                <w:rFonts w:ascii="Times New Roman" w:eastAsia="Times New Roman" w:hAnsi="Times New Roman" w:cs="Times New Roman"/>
                <w:b/>
                <w:bCs/>
                <w:sz w:val="24"/>
                <w:szCs w:val="24"/>
              </w:rPr>
              <w:t>NEWATER TECHNOLOGY, INC.</w:t>
            </w:r>
          </w:p>
        </w:tc>
      </w:tr>
      <w:tr w:rsidR="00B5007B" w:rsidRPr="00B5007B" w:rsidTr="00B5007B">
        <w:trPr>
          <w:tblCellSpacing w:w="0" w:type="dxa"/>
        </w:trPr>
        <w:tc>
          <w:tcPr>
            <w:tcW w:w="0" w:type="auto"/>
            <w:hideMark/>
          </w:tcPr>
          <w:p w:rsidR="00B5007B" w:rsidRPr="00B5007B" w:rsidRDefault="00B5007B" w:rsidP="00B5007B">
            <w:pPr>
              <w:spacing w:after="0" w:line="240" w:lineRule="auto"/>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w:t>
            </w:r>
          </w:p>
        </w:tc>
        <w:tc>
          <w:tcPr>
            <w:tcW w:w="0" w:type="auto"/>
            <w:gridSpan w:val="2"/>
            <w:vAlign w:val="center"/>
            <w:hideMark/>
          </w:tcPr>
          <w:p w:rsidR="00B5007B" w:rsidRPr="00B5007B" w:rsidRDefault="00B5007B" w:rsidP="00B5007B">
            <w:pPr>
              <w:spacing w:after="0" w:line="240" w:lineRule="auto"/>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w:t>
            </w:r>
          </w:p>
        </w:tc>
      </w:tr>
      <w:tr w:rsidR="00B5007B" w:rsidRPr="00B5007B" w:rsidTr="00B5007B">
        <w:trPr>
          <w:tblCellSpacing w:w="0" w:type="dxa"/>
        </w:trPr>
        <w:tc>
          <w:tcPr>
            <w:tcW w:w="2950" w:type="pct"/>
            <w:hideMark/>
          </w:tcPr>
          <w:p w:rsidR="00B5007B" w:rsidRPr="00B5007B" w:rsidRDefault="00B5007B" w:rsidP="00B5007B">
            <w:pPr>
              <w:spacing w:after="0" w:line="240" w:lineRule="auto"/>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w:t>
            </w:r>
          </w:p>
        </w:tc>
        <w:tc>
          <w:tcPr>
            <w:tcW w:w="200" w:type="pct"/>
            <w:vAlign w:val="center"/>
            <w:hideMark/>
          </w:tcPr>
          <w:p w:rsidR="00B5007B" w:rsidRPr="00B5007B" w:rsidRDefault="00B5007B" w:rsidP="00B5007B">
            <w:pPr>
              <w:spacing w:after="0" w:line="240" w:lineRule="auto"/>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By: </w:t>
            </w:r>
          </w:p>
        </w:tc>
        <w:tc>
          <w:tcPr>
            <w:tcW w:w="1850" w:type="pct"/>
            <w:tcBorders>
              <w:bottom w:val="single" w:sz="8" w:space="0" w:color="000000"/>
            </w:tcBorders>
            <w:hideMark/>
          </w:tcPr>
          <w:p w:rsidR="00B5007B" w:rsidRPr="00B5007B" w:rsidRDefault="00B5007B" w:rsidP="00B5007B">
            <w:pPr>
              <w:spacing w:after="0" w:line="240" w:lineRule="auto"/>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/s/ Yuebiao Li</w:t>
            </w:r>
          </w:p>
        </w:tc>
      </w:tr>
      <w:tr w:rsidR="00B5007B" w:rsidRPr="00B5007B" w:rsidTr="00B5007B">
        <w:trPr>
          <w:tblCellSpacing w:w="0" w:type="dxa"/>
        </w:trPr>
        <w:tc>
          <w:tcPr>
            <w:tcW w:w="0" w:type="auto"/>
            <w:hideMark/>
          </w:tcPr>
          <w:p w:rsidR="00B5007B" w:rsidRPr="00B5007B" w:rsidRDefault="00B5007B" w:rsidP="00B5007B">
            <w:pPr>
              <w:spacing w:after="0" w:line="240" w:lineRule="auto"/>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w:t>
            </w:r>
          </w:p>
        </w:tc>
        <w:tc>
          <w:tcPr>
            <w:tcW w:w="0" w:type="auto"/>
            <w:vAlign w:val="center"/>
            <w:hideMark/>
          </w:tcPr>
          <w:p w:rsidR="00B5007B" w:rsidRPr="00B5007B" w:rsidRDefault="00B5007B" w:rsidP="00B5007B">
            <w:pPr>
              <w:spacing w:after="0" w:line="240" w:lineRule="auto"/>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w:t>
            </w:r>
          </w:p>
        </w:tc>
        <w:tc>
          <w:tcPr>
            <w:tcW w:w="0" w:type="auto"/>
            <w:hideMark/>
          </w:tcPr>
          <w:p w:rsidR="00B5007B" w:rsidRPr="00B5007B" w:rsidRDefault="00B5007B" w:rsidP="00B5007B">
            <w:pPr>
              <w:spacing w:after="0" w:line="240" w:lineRule="auto"/>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Yuebiao Li</w:t>
            </w:r>
          </w:p>
        </w:tc>
      </w:tr>
      <w:tr w:rsidR="00B5007B" w:rsidRPr="00B5007B" w:rsidTr="00B5007B">
        <w:trPr>
          <w:tblCellSpacing w:w="0" w:type="dxa"/>
        </w:trPr>
        <w:tc>
          <w:tcPr>
            <w:tcW w:w="0" w:type="auto"/>
            <w:hideMark/>
          </w:tcPr>
          <w:p w:rsidR="00B5007B" w:rsidRPr="00B5007B" w:rsidRDefault="00B5007B" w:rsidP="00B5007B">
            <w:pPr>
              <w:spacing w:after="0" w:line="240" w:lineRule="auto"/>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w:t>
            </w:r>
          </w:p>
        </w:tc>
        <w:tc>
          <w:tcPr>
            <w:tcW w:w="0" w:type="auto"/>
            <w:vAlign w:val="center"/>
            <w:hideMark/>
          </w:tcPr>
          <w:p w:rsidR="00B5007B" w:rsidRPr="00B5007B" w:rsidRDefault="00B5007B" w:rsidP="00B5007B">
            <w:pPr>
              <w:spacing w:after="0" w:line="240" w:lineRule="auto"/>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w:t>
            </w:r>
          </w:p>
        </w:tc>
        <w:tc>
          <w:tcPr>
            <w:tcW w:w="0" w:type="auto"/>
            <w:hideMark/>
          </w:tcPr>
          <w:p w:rsidR="00B5007B" w:rsidRPr="00B5007B" w:rsidRDefault="00B5007B" w:rsidP="00B5007B">
            <w:pPr>
              <w:spacing w:after="0" w:line="240" w:lineRule="auto"/>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Chairman and Chief Executive Officer</w:t>
            </w:r>
          </w:p>
        </w:tc>
      </w:tr>
    </w:tbl>
    <w:p w:rsidR="00193B84" w:rsidRPr="00CA33BE" w:rsidRDefault="00193B84" w:rsidP="00B5007B">
      <w:pPr>
        <w:spacing w:before="100" w:after="100" w:line="240" w:lineRule="auto"/>
        <w:rPr>
          <w:rFonts w:ascii="Times New Roman" w:eastAsia="Times New Roman" w:hAnsi="Times New Roman" w:cs="Times New Roman"/>
          <w:sz w:val="24"/>
          <w:szCs w:val="24"/>
        </w:rPr>
      </w:pPr>
    </w:p>
    <w:p w:rsidR="00B5007B" w:rsidRPr="00B5007B" w:rsidRDefault="00B5007B" w:rsidP="00B5007B">
      <w:pPr>
        <w:spacing w:before="100" w:after="100" w:line="240" w:lineRule="auto"/>
        <w:rPr>
          <w:rFonts w:ascii="Times New Roman" w:eastAsia="Times New Roman" w:hAnsi="Times New Roman" w:cs="Times New Roman"/>
          <w:sz w:val="24"/>
          <w:szCs w:val="24"/>
        </w:rPr>
      </w:pPr>
      <w:r w:rsidRPr="00E27711">
        <w:rPr>
          <w:rFonts w:ascii="Times New Roman" w:eastAsia="Times New Roman" w:hAnsi="Times New Roman" w:cs="Times New Roman"/>
          <w:sz w:val="24"/>
          <w:szCs w:val="24"/>
        </w:rPr>
        <w:t>Dated:</w:t>
      </w:r>
      <w:r w:rsidR="003F77D7" w:rsidRPr="00E27711">
        <w:rPr>
          <w:rFonts w:ascii="Times New Roman" w:eastAsia="SimSun" w:hAnsi="Times New Roman" w:cs="Times New Roman" w:hint="eastAsia"/>
          <w:sz w:val="24"/>
          <w:szCs w:val="24"/>
        </w:rPr>
        <w:t xml:space="preserve"> September </w:t>
      </w:r>
      <w:r w:rsidR="00FC2998" w:rsidRPr="00E27711">
        <w:rPr>
          <w:rFonts w:ascii="Times New Roman" w:eastAsia="SimSun" w:hAnsi="Times New Roman" w:cs="Times New Roman" w:hint="eastAsia"/>
          <w:sz w:val="24"/>
          <w:szCs w:val="24"/>
        </w:rPr>
        <w:t>29</w:t>
      </w:r>
      <w:r w:rsidRPr="00E27711">
        <w:rPr>
          <w:rFonts w:ascii="Times New Roman" w:eastAsia="Times New Roman" w:hAnsi="Times New Roman" w:cs="Times New Roman"/>
          <w:sz w:val="24"/>
          <w:szCs w:val="24"/>
        </w:rPr>
        <w:t>, 2020</w:t>
      </w:r>
    </w:p>
    <w:p w:rsidR="00B5007B" w:rsidRPr="00B5007B" w:rsidRDefault="00B5007B" w:rsidP="00B5007B">
      <w:pPr>
        <w:spacing w:after="60" w:line="240" w:lineRule="auto"/>
        <w:jc w:val="both"/>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w:t>
      </w:r>
    </w:p>
    <w:p w:rsidR="00B5007B" w:rsidRPr="00B5007B" w:rsidRDefault="00B5007B" w:rsidP="00B5007B">
      <w:pPr>
        <w:spacing w:after="60" w:line="240" w:lineRule="auto"/>
        <w:jc w:val="both"/>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w:t>
      </w:r>
    </w:p>
    <w:p w:rsidR="00B5007B" w:rsidRPr="00B5007B" w:rsidRDefault="00B5007B" w:rsidP="00B5007B">
      <w:pPr>
        <w:spacing w:after="60" w:line="240" w:lineRule="auto"/>
        <w:ind w:firstLine="720"/>
        <w:jc w:val="both"/>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w:t>
      </w:r>
    </w:p>
    <w:p w:rsidR="00B5007B" w:rsidRPr="00B5007B" w:rsidRDefault="00B5007B" w:rsidP="00B5007B">
      <w:pPr>
        <w:spacing w:after="200" w:line="240" w:lineRule="auto"/>
        <w:rPr>
          <w:rFonts w:ascii="Times New Roman" w:eastAsia="Times New Roman" w:hAnsi="Times New Roman" w:cs="Times New Roman"/>
          <w:sz w:val="24"/>
          <w:szCs w:val="24"/>
        </w:rPr>
      </w:pPr>
      <w:r w:rsidRPr="00B5007B">
        <w:rPr>
          <w:rFonts w:ascii="Times New Roman" w:eastAsia="Times New Roman" w:hAnsi="Times New Roman" w:cs="Times New Roman"/>
          <w:sz w:val="24"/>
          <w:szCs w:val="24"/>
        </w:rPr>
        <w:t> </w:t>
      </w:r>
    </w:p>
    <w:p w:rsidR="00B5007B" w:rsidRPr="00CA33BE" w:rsidRDefault="00B5007B">
      <w:pPr>
        <w:rPr>
          <w:sz w:val="24"/>
          <w:szCs w:val="24"/>
        </w:rPr>
      </w:pPr>
    </w:p>
    <w:sectPr w:rsidR="00B5007B" w:rsidRPr="00CA33BE" w:rsidSect="00B47B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CF1" w:rsidRDefault="007F0CF1" w:rsidP="00E01FE0">
      <w:pPr>
        <w:spacing w:after="0" w:line="240" w:lineRule="auto"/>
      </w:pPr>
      <w:r>
        <w:separator/>
      </w:r>
    </w:p>
  </w:endnote>
  <w:endnote w:type="continuationSeparator" w:id="0">
    <w:p w:rsidR="007F0CF1" w:rsidRDefault="007F0CF1" w:rsidP="00E01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等线">
    <w:altName w:val="SimSun"/>
    <w:panose1 w:val="02010600030101010101"/>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altName w:val="SimSun"/>
    <w:panose1 w:val="02010600030101010101"/>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CF1" w:rsidRDefault="007F0CF1" w:rsidP="00E01FE0">
      <w:pPr>
        <w:spacing w:after="0" w:line="240" w:lineRule="auto"/>
      </w:pPr>
      <w:r>
        <w:separator/>
      </w:r>
    </w:p>
  </w:footnote>
  <w:footnote w:type="continuationSeparator" w:id="0">
    <w:p w:rsidR="007F0CF1" w:rsidRDefault="007F0CF1" w:rsidP="00E01F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B5007B"/>
    <w:rsid w:val="000122D5"/>
    <w:rsid w:val="00092F1C"/>
    <w:rsid w:val="000B3C8C"/>
    <w:rsid w:val="00193B84"/>
    <w:rsid w:val="003F77D7"/>
    <w:rsid w:val="0041307D"/>
    <w:rsid w:val="00492657"/>
    <w:rsid w:val="00584EED"/>
    <w:rsid w:val="006834DA"/>
    <w:rsid w:val="006D6734"/>
    <w:rsid w:val="00705EE7"/>
    <w:rsid w:val="00781D64"/>
    <w:rsid w:val="007F0CF1"/>
    <w:rsid w:val="00830C20"/>
    <w:rsid w:val="0085112C"/>
    <w:rsid w:val="00883A49"/>
    <w:rsid w:val="008B731B"/>
    <w:rsid w:val="00993EA8"/>
    <w:rsid w:val="009A036F"/>
    <w:rsid w:val="009D6CDB"/>
    <w:rsid w:val="00A15BD0"/>
    <w:rsid w:val="00A31190"/>
    <w:rsid w:val="00B07A8A"/>
    <w:rsid w:val="00B07E62"/>
    <w:rsid w:val="00B47B39"/>
    <w:rsid w:val="00B5007B"/>
    <w:rsid w:val="00C12B6E"/>
    <w:rsid w:val="00CA33BE"/>
    <w:rsid w:val="00E01FE0"/>
    <w:rsid w:val="00E11E16"/>
    <w:rsid w:val="00E27711"/>
    <w:rsid w:val="00EA15B2"/>
    <w:rsid w:val="00F87E1E"/>
    <w:rsid w:val="00FC29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B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00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5007B"/>
    <w:rPr>
      <w:color w:val="0000FF"/>
      <w:u w:val="single"/>
    </w:rPr>
  </w:style>
  <w:style w:type="paragraph" w:styleId="a5">
    <w:name w:val="header"/>
    <w:basedOn w:val="a"/>
    <w:link w:val="Char"/>
    <w:uiPriority w:val="99"/>
    <w:semiHidden/>
    <w:unhideWhenUsed/>
    <w:rsid w:val="00E01FE0"/>
    <w:pPr>
      <w:tabs>
        <w:tab w:val="center" w:pos="4680"/>
        <w:tab w:val="right" w:pos="9360"/>
      </w:tabs>
      <w:spacing w:after="0" w:line="240" w:lineRule="auto"/>
    </w:pPr>
  </w:style>
  <w:style w:type="character" w:customStyle="1" w:styleId="Char">
    <w:name w:val="页眉 Char"/>
    <w:basedOn w:val="a0"/>
    <w:link w:val="a5"/>
    <w:uiPriority w:val="99"/>
    <w:semiHidden/>
    <w:rsid w:val="00E01FE0"/>
  </w:style>
  <w:style w:type="paragraph" w:styleId="a6">
    <w:name w:val="footer"/>
    <w:basedOn w:val="a"/>
    <w:link w:val="Char0"/>
    <w:uiPriority w:val="99"/>
    <w:semiHidden/>
    <w:unhideWhenUsed/>
    <w:rsid w:val="00E01FE0"/>
    <w:pPr>
      <w:tabs>
        <w:tab w:val="center" w:pos="4680"/>
        <w:tab w:val="right" w:pos="9360"/>
      </w:tabs>
      <w:spacing w:after="0" w:line="240" w:lineRule="auto"/>
    </w:pPr>
  </w:style>
  <w:style w:type="character" w:customStyle="1" w:styleId="Char0">
    <w:name w:val="页脚 Char"/>
    <w:basedOn w:val="a0"/>
    <w:link w:val="a6"/>
    <w:uiPriority w:val="99"/>
    <w:semiHidden/>
    <w:rsid w:val="00E01FE0"/>
  </w:style>
</w:styles>
</file>

<file path=word/webSettings.xml><?xml version="1.0" encoding="utf-8"?>
<w:webSettings xmlns:r="http://schemas.openxmlformats.org/officeDocument/2006/relationships" xmlns:w="http://schemas.openxmlformats.org/wordprocessingml/2006/main">
  <w:divs>
    <w:div w:id="213931733">
      <w:bodyDiv w:val="1"/>
      <w:marLeft w:val="0"/>
      <w:marRight w:val="0"/>
      <w:marTop w:val="0"/>
      <w:marBottom w:val="0"/>
      <w:divBdr>
        <w:top w:val="none" w:sz="0" w:space="0" w:color="auto"/>
        <w:left w:val="none" w:sz="0" w:space="0" w:color="auto"/>
        <w:bottom w:val="none" w:sz="0" w:space="0" w:color="auto"/>
        <w:right w:val="none" w:sz="0" w:space="0" w:color="auto"/>
      </w:divBdr>
    </w:div>
    <w:div w:id="1064647825">
      <w:bodyDiv w:val="1"/>
      <w:marLeft w:val="0"/>
      <w:marRight w:val="0"/>
      <w:marTop w:val="0"/>
      <w:marBottom w:val="0"/>
      <w:divBdr>
        <w:top w:val="none" w:sz="0" w:space="0" w:color="auto"/>
        <w:left w:val="none" w:sz="0" w:space="0" w:color="auto"/>
        <w:bottom w:val="none" w:sz="0" w:space="0" w:color="auto"/>
        <w:right w:val="none" w:sz="0" w:space="0" w:color="auto"/>
      </w:divBdr>
      <w:divsChild>
        <w:div w:id="948972727">
          <w:marLeft w:val="0"/>
          <w:marRight w:val="0"/>
          <w:marTop w:val="60"/>
          <w:marBottom w:val="240"/>
          <w:divBdr>
            <w:top w:val="none" w:sz="0" w:space="0" w:color="auto"/>
            <w:left w:val="none" w:sz="0" w:space="0" w:color="auto"/>
            <w:bottom w:val="none" w:sz="0" w:space="0" w:color="auto"/>
            <w:right w:val="none" w:sz="0" w:space="0" w:color="auto"/>
          </w:divBdr>
          <w:divsChild>
            <w:div w:id="1353994460">
              <w:marLeft w:val="0"/>
              <w:marRight w:val="0"/>
              <w:marTop w:val="0"/>
              <w:marBottom w:val="0"/>
              <w:divBdr>
                <w:top w:val="single" w:sz="8" w:space="0" w:color="000000"/>
                <w:left w:val="none" w:sz="0" w:space="0" w:color="auto"/>
                <w:bottom w:val="single" w:sz="18" w:space="0" w:color="000000"/>
                <w:right w:val="none" w:sz="0" w:space="0" w:color="auto"/>
              </w:divBdr>
            </w:div>
          </w:divsChild>
        </w:div>
        <w:div w:id="127598715">
          <w:marLeft w:val="0"/>
          <w:marRight w:val="0"/>
          <w:marTop w:val="120"/>
          <w:marBottom w:val="120"/>
          <w:divBdr>
            <w:top w:val="none" w:sz="0" w:space="0" w:color="auto"/>
            <w:left w:val="none" w:sz="0" w:space="0" w:color="auto"/>
            <w:bottom w:val="none" w:sz="0" w:space="0" w:color="auto"/>
            <w:right w:val="none" w:sz="0" w:space="0" w:color="auto"/>
          </w:divBdr>
        </w:div>
        <w:div w:id="1959725582">
          <w:marLeft w:val="0"/>
          <w:marRight w:val="0"/>
          <w:marTop w:val="120"/>
          <w:marBottom w:val="120"/>
          <w:divBdr>
            <w:top w:val="none" w:sz="0" w:space="0" w:color="auto"/>
            <w:left w:val="none" w:sz="0" w:space="0" w:color="auto"/>
            <w:bottom w:val="none" w:sz="0" w:space="0" w:color="auto"/>
            <w:right w:val="none" w:sz="0" w:space="0" w:color="auto"/>
          </w:divBdr>
        </w:div>
        <w:div w:id="1765153637">
          <w:marLeft w:val="0"/>
          <w:marRight w:val="0"/>
          <w:marTop w:val="120"/>
          <w:marBottom w:val="120"/>
          <w:divBdr>
            <w:top w:val="none" w:sz="0" w:space="0" w:color="auto"/>
            <w:left w:val="none" w:sz="0" w:space="0" w:color="auto"/>
            <w:bottom w:val="none" w:sz="0" w:space="0" w:color="auto"/>
            <w:right w:val="none" w:sz="0" w:space="0" w:color="auto"/>
          </w:divBdr>
        </w:div>
      </w:divsChild>
    </w:div>
    <w:div w:id="1467430163">
      <w:bodyDiv w:val="1"/>
      <w:marLeft w:val="0"/>
      <w:marRight w:val="0"/>
      <w:marTop w:val="0"/>
      <w:marBottom w:val="0"/>
      <w:divBdr>
        <w:top w:val="none" w:sz="0" w:space="0" w:color="auto"/>
        <w:left w:val="none" w:sz="0" w:space="0" w:color="auto"/>
        <w:bottom w:val="none" w:sz="0" w:space="0" w:color="auto"/>
        <w:right w:val="none" w:sz="0" w:space="0" w:color="auto"/>
      </w:divBdr>
    </w:div>
    <w:div w:id="1762942783">
      <w:bodyDiv w:val="1"/>
      <w:marLeft w:val="0"/>
      <w:marRight w:val="0"/>
      <w:marTop w:val="0"/>
      <w:marBottom w:val="0"/>
      <w:divBdr>
        <w:top w:val="none" w:sz="0" w:space="0" w:color="auto"/>
        <w:left w:val="none" w:sz="0" w:space="0" w:color="auto"/>
        <w:bottom w:val="none" w:sz="0" w:space="0" w:color="auto"/>
        <w:right w:val="none" w:sz="0" w:space="0" w:color="auto"/>
      </w:divBdr>
    </w:div>
    <w:div w:id="1903825790">
      <w:bodyDiv w:val="1"/>
      <w:marLeft w:val="0"/>
      <w:marRight w:val="0"/>
      <w:marTop w:val="0"/>
      <w:marBottom w:val="0"/>
      <w:divBdr>
        <w:top w:val="none" w:sz="0" w:space="0" w:color="auto"/>
        <w:left w:val="none" w:sz="0" w:space="0" w:color="auto"/>
        <w:bottom w:val="none" w:sz="0" w:space="0" w:color="auto"/>
        <w:right w:val="none" w:sz="0" w:space="0" w:color="auto"/>
      </w:divBdr>
      <w:divsChild>
        <w:div w:id="422534412">
          <w:marLeft w:val="0"/>
          <w:marRight w:val="0"/>
          <w:marTop w:val="240"/>
          <w:marBottom w:val="60"/>
          <w:divBdr>
            <w:top w:val="none" w:sz="0" w:space="0" w:color="auto"/>
            <w:left w:val="none" w:sz="0" w:space="0" w:color="auto"/>
            <w:bottom w:val="none" w:sz="0" w:space="0" w:color="auto"/>
            <w:right w:val="none" w:sz="0" w:space="0" w:color="auto"/>
          </w:divBdr>
          <w:divsChild>
            <w:div w:id="578711147">
              <w:marLeft w:val="0"/>
              <w:marRight w:val="0"/>
              <w:marTop w:val="0"/>
              <w:marBottom w:val="0"/>
              <w:divBdr>
                <w:top w:val="single" w:sz="18" w:space="0" w:color="000000"/>
                <w:left w:val="none" w:sz="0" w:space="0" w:color="auto"/>
                <w:bottom w:val="single" w:sz="8" w:space="0" w:color="000000"/>
                <w:right w:val="none" w:sz="0" w:space="0" w:color="auto"/>
              </w:divBdr>
            </w:div>
          </w:divsChild>
        </w:div>
        <w:div w:id="554658003">
          <w:marLeft w:val="0"/>
          <w:marRight w:val="0"/>
          <w:marTop w:val="60"/>
          <w:marBottom w:val="240"/>
          <w:divBdr>
            <w:top w:val="none" w:sz="0" w:space="0" w:color="auto"/>
            <w:left w:val="none" w:sz="0" w:space="0" w:color="auto"/>
            <w:bottom w:val="none" w:sz="0" w:space="0" w:color="auto"/>
            <w:right w:val="none" w:sz="0" w:space="0" w:color="auto"/>
          </w:divBdr>
          <w:divsChild>
            <w:div w:id="924650508">
              <w:marLeft w:val="0"/>
              <w:marRight w:val="0"/>
              <w:marTop w:val="0"/>
              <w:marBottom w:val="0"/>
              <w:divBdr>
                <w:top w:val="single" w:sz="8" w:space="0" w:color="000000"/>
                <w:left w:val="none" w:sz="0" w:space="0" w:color="auto"/>
                <w:bottom w:val="single" w:sz="18" w:space="0" w:color="000000"/>
                <w:right w:val="none" w:sz="0" w:space="0" w:color="auto"/>
              </w:divBdr>
            </w:div>
          </w:divsChild>
        </w:div>
        <w:div w:id="421948459">
          <w:marLeft w:val="0"/>
          <w:marRight w:val="0"/>
          <w:marTop w:val="120"/>
          <w:marBottom w:val="120"/>
          <w:divBdr>
            <w:top w:val="none" w:sz="0" w:space="0" w:color="auto"/>
            <w:left w:val="none" w:sz="0" w:space="0" w:color="auto"/>
            <w:bottom w:val="none" w:sz="0" w:space="0" w:color="auto"/>
            <w:right w:val="none" w:sz="0" w:space="0" w:color="auto"/>
          </w:divBdr>
        </w:div>
        <w:div w:id="1122656096">
          <w:marLeft w:val="0"/>
          <w:marRight w:val="0"/>
          <w:marTop w:val="120"/>
          <w:marBottom w:val="120"/>
          <w:divBdr>
            <w:top w:val="none" w:sz="0" w:space="0" w:color="auto"/>
            <w:left w:val="none" w:sz="0" w:space="0" w:color="auto"/>
            <w:bottom w:val="none" w:sz="0" w:space="0" w:color="auto"/>
            <w:right w:val="none" w:sz="0" w:space="0" w:color="auto"/>
          </w:divBdr>
        </w:div>
        <w:div w:id="668407297">
          <w:marLeft w:val="0"/>
          <w:marRight w:val="0"/>
          <w:marTop w:val="120"/>
          <w:marBottom w:val="120"/>
          <w:divBdr>
            <w:top w:val="none" w:sz="0" w:space="0" w:color="auto"/>
            <w:left w:val="none" w:sz="0" w:space="0" w:color="auto"/>
            <w:bottom w:val="none" w:sz="0" w:space="0" w:color="auto"/>
            <w:right w:val="none" w:sz="0" w:space="0" w:color="auto"/>
          </w:divBdr>
        </w:div>
      </w:divsChild>
    </w:div>
    <w:div w:id="20539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c.gov/Archives/edgar/data/1678022/000121390020011817/ea121696ex99-1_newater.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Li</dc:creator>
  <cp:keywords/>
  <dc:description/>
  <cp:lastModifiedBy>x</cp:lastModifiedBy>
  <cp:revision>16</cp:revision>
  <dcterms:created xsi:type="dcterms:W3CDTF">2020-06-02T13:23:00Z</dcterms:created>
  <dcterms:modified xsi:type="dcterms:W3CDTF">2020-09-29T13:34:00Z</dcterms:modified>
</cp:coreProperties>
</file>